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E0946" w14:textId="77777777" w:rsidR="004C61AD" w:rsidRPr="004E34AD" w:rsidRDefault="00AA01BE">
      <w:pPr>
        <w:pStyle w:val="Standard"/>
        <w:jc w:val="center"/>
        <w:rPr>
          <w:b/>
          <w:bCs/>
          <w:sz w:val="32"/>
          <w:szCs w:val="32"/>
        </w:rPr>
      </w:pPr>
      <w:r w:rsidRPr="004E34AD">
        <w:rPr>
          <w:b/>
          <w:bCs/>
          <w:sz w:val="32"/>
          <w:szCs w:val="32"/>
        </w:rPr>
        <w:t>OAK ISLAND WOMEN’S GOLF ASSOCIATION</w:t>
      </w:r>
    </w:p>
    <w:p w14:paraId="4EE67AB3" w14:textId="77777777" w:rsidR="004C61AD" w:rsidRPr="008C4A6F" w:rsidRDefault="00AA01BE">
      <w:pPr>
        <w:pStyle w:val="Standard"/>
        <w:jc w:val="center"/>
        <w:rPr>
          <w:b/>
          <w:bCs/>
          <w:sz w:val="30"/>
          <w:szCs w:val="30"/>
        </w:rPr>
      </w:pPr>
      <w:r w:rsidRPr="008C4A6F">
        <w:rPr>
          <w:b/>
          <w:bCs/>
          <w:sz w:val="30"/>
          <w:szCs w:val="30"/>
        </w:rPr>
        <w:t>General Information for New and Prospective Members</w:t>
      </w:r>
    </w:p>
    <w:p w14:paraId="7AFE0EAC" w14:textId="77777777" w:rsidR="004C61AD" w:rsidRDefault="001C02B9" w:rsidP="00D22B79">
      <w:pPr>
        <w:pStyle w:val="Standard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76417" w:rsidRPr="004E34AD">
        <w:rPr>
          <w:i/>
          <w:iCs/>
          <w:sz w:val="28"/>
          <w:szCs w:val="28"/>
        </w:rPr>
        <w:t xml:space="preserve">The purpose </w:t>
      </w:r>
      <w:r w:rsidR="00065BAF" w:rsidRPr="004E34AD">
        <w:rPr>
          <w:i/>
          <w:iCs/>
          <w:sz w:val="28"/>
          <w:szCs w:val="28"/>
        </w:rPr>
        <w:t xml:space="preserve">of this </w:t>
      </w:r>
      <w:r w:rsidR="00A93190" w:rsidRPr="004E34AD">
        <w:rPr>
          <w:i/>
          <w:iCs/>
          <w:sz w:val="28"/>
          <w:szCs w:val="28"/>
        </w:rPr>
        <w:t xml:space="preserve">Association </w:t>
      </w:r>
      <w:r w:rsidR="00065BAF" w:rsidRPr="004E34AD">
        <w:rPr>
          <w:i/>
          <w:iCs/>
          <w:sz w:val="28"/>
          <w:szCs w:val="28"/>
        </w:rPr>
        <w:t xml:space="preserve">shall be to promote good sportsmanship </w:t>
      </w:r>
      <w:r w:rsidR="001B30DA" w:rsidRPr="004E34AD">
        <w:rPr>
          <w:i/>
          <w:iCs/>
          <w:sz w:val="28"/>
          <w:szCs w:val="28"/>
        </w:rPr>
        <w:t xml:space="preserve">and enjoyment of golf activities at Oak Island </w:t>
      </w:r>
      <w:r w:rsidR="00EE65F0" w:rsidRPr="004E34AD">
        <w:rPr>
          <w:i/>
          <w:iCs/>
          <w:sz w:val="28"/>
          <w:szCs w:val="28"/>
        </w:rPr>
        <w:t xml:space="preserve">Golf </w:t>
      </w:r>
      <w:r w:rsidR="00BD097F" w:rsidRPr="004E34AD">
        <w:rPr>
          <w:i/>
          <w:iCs/>
          <w:sz w:val="28"/>
          <w:szCs w:val="28"/>
        </w:rPr>
        <w:t xml:space="preserve">Club. Emphasis shall be placed on good fellowship among its members </w:t>
      </w:r>
      <w:r w:rsidR="00A2076D" w:rsidRPr="004E34AD">
        <w:rPr>
          <w:i/>
          <w:iCs/>
          <w:sz w:val="28"/>
          <w:szCs w:val="28"/>
        </w:rPr>
        <w:t xml:space="preserve">in all its business, social and recreation activities. </w:t>
      </w:r>
    </w:p>
    <w:p w14:paraId="7F85E107" w14:textId="77777777" w:rsidR="00D22B79" w:rsidRPr="00D22B79" w:rsidRDefault="00D22B79" w:rsidP="00D22B79">
      <w:pPr>
        <w:pStyle w:val="Standard"/>
        <w:jc w:val="center"/>
        <w:rPr>
          <w:i/>
          <w:iCs/>
          <w:sz w:val="28"/>
          <w:szCs w:val="28"/>
        </w:rPr>
      </w:pPr>
    </w:p>
    <w:p w14:paraId="4E16D62F" w14:textId="77777777" w:rsidR="00484E68" w:rsidRDefault="0088789C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are an 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women’s golf group. </w:t>
      </w:r>
    </w:p>
    <w:p w14:paraId="5D23A0AA" w14:textId="77777777" w:rsidR="004C61AD" w:rsidRDefault="00AA01BE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Weekly play days are</w:t>
      </w:r>
      <w:r w:rsidR="00177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Wednesday and Saturday </w:t>
      </w:r>
      <w:r w:rsidR="00B0050F">
        <w:rPr>
          <w:sz w:val="28"/>
          <w:szCs w:val="28"/>
        </w:rPr>
        <w:t xml:space="preserve">with a </w:t>
      </w:r>
      <w:r w:rsidR="000140B9">
        <w:rPr>
          <w:sz w:val="28"/>
          <w:szCs w:val="28"/>
        </w:rPr>
        <w:t xml:space="preserve">calendar posted on </w:t>
      </w:r>
      <w:r w:rsidR="00D45842">
        <w:rPr>
          <w:sz w:val="28"/>
          <w:szCs w:val="28"/>
        </w:rPr>
        <w:t>Oak Island Golf Club</w:t>
      </w:r>
      <w:r w:rsidR="00C103C4">
        <w:rPr>
          <w:sz w:val="28"/>
          <w:szCs w:val="28"/>
        </w:rPr>
        <w:t xml:space="preserve"> website</w:t>
      </w:r>
      <w:r w:rsidR="009B6495">
        <w:rPr>
          <w:sz w:val="28"/>
          <w:szCs w:val="28"/>
        </w:rPr>
        <w:t xml:space="preserve"> at </w:t>
      </w:r>
      <w:r w:rsidR="003A35B2">
        <w:rPr>
          <w:b/>
          <w:bCs/>
          <w:sz w:val="28"/>
          <w:szCs w:val="28"/>
          <w:u w:val="single"/>
        </w:rPr>
        <w:t>oakislandWGA.com</w:t>
      </w:r>
      <w:r>
        <w:rPr>
          <w:sz w:val="28"/>
          <w:szCs w:val="28"/>
        </w:rPr>
        <w:t>.</w:t>
      </w:r>
      <w:r w:rsidR="00C6265F">
        <w:rPr>
          <w:sz w:val="28"/>
          <w:szCs w:val="28"/>
        </w:rPr>
        <w:t xml:space="preserve">  </w:t>
      </w:r>
      <w:r w:rsidR="00C6265F" w:rsidRPr="00C6265F">
        <w:rPr>
          <w:sz w:val="28"/>
          <w:szCs w:val="28"/>
        </w:rPr>
        <w:t xml:space="preserve"> </w:t>
      </w:r>
      <w:r w:rsidR="00EC446F">
        <w:rPr>
          <w:sz w:val="28"/>
          <w:szCs w:val="28"/>
        </w:rPr>
        <w:t>OIWGA runs from December 1</w:t>
      </w:r>
      <w:r w:rsidR="00EC446F">
        <w:rPr>
          <w:sz w:val="28"/>
          <w:szCs w:val="28"/>
          <w:vertAlign w:val="superscript"/>
        </w:rPr>
        <w:t>st</w:t>
      </w:r>
      <w:r w:rsidR="00EC446F">
        <w:rPr>
          <w:sz w:val="28"/>
          <w:szCs w:val="28"/>
        </w:rPr>
        <w:t xml:space="preserve"> thru November 30</w:t>
      </w:r>
      <w:r w:rsidR="00EC446F">
        <w:rPr>
          <w:sz w:val="28"/>
          <w:szCs w:val="28"/>
          <w:vertAlign w:val="superscript"/>
        </w:rPr>
        <w:t>th</w:t>
      </w:r>
      <w:r w:rsidR="00EC446F">
        <w:rPr>
          <w:sz w:val="28"/>
          <w:szCs w:val="28"/>
        </w:rPr>
        <w:t xml:space="preserve">.  </w:t>
      </w:r>
      <w:r w:rsidR="00C6265F">
        <w:rPr>
          <w:sz w:val="28"/>
          <w:szCs w:val="28"/>
        </w:rPr>
        <w:t xml:space="preserve">Annual dues for OIWGA is $40.00.   </w:t>
      </w:r>
    </w:p>
    <w:p w14:paraId="3AD7808F" w14:textId="77777777" w:rsidR="004C61AD" w:rsidRDefault="00AA01BE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Players must maintain a handicap</w:t>
      </w:r>
      <w:r w:rsidR="00EC446F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join the </w:t>
      </w:r>
      <w:r w:rsidR="008E2334">
        <w:rPr>
          <w:sz w:val="28"/>
          <w:szCs w:val="28"/>
        </w:rPr>
        <w:t>Oak Island</w:t>
      </w:r>
      <w:r w:rsidR="00CE1BE0">
        <w:rPr>
          <w:sz w:val="28"/>
          <w:szCs w:val="28"/>
        </w:rPr>
        <w:t xml:space="preserve"> Golf Course </w:t>
      </w:r>
      <w:r>
        <w:rPr>
          <w:sz w:val="28"/>
          <w:szCs w:val="28"/>
        </w:rPr>
        <w:t>GHIN Handicap System</w:t>
      </w:r>
      <w:r w:rsidR="00EE2EC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669E4">
        <w:rPr>
          <w:sz w:val="28"/>
          <w:szCs w:val="28"/>
        </w:rPr>
        <w:t>P</w:t>
      </w:r>
      <w:r>
        <w:rPr>
          <w:sz w:val="28"/>
          <w:szCs w:val="28"/>
        </w:rPr>
        <w:t>layers are responsible to post their scores into the GHIN Handicap System after weekly play days and any outside play whether home or away.</w:t>
      </w:r>
    </w:p>
    <w:p w14:paraId="786BCFE1" w14:textId="77777777" w:rsidR="004C61AD" w:rsidRDefault="00AA01BE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participate in weekly play days, you must call into the Pro Shop to sign up at least one hour before the scheduled tee time</w:t>
      </w:r>
      <w:r w:rsidR="00554B4F">
        <w:rPr>
          <w:sz w:val="28"/>
          <w:szCs w:val="28"/>
        </w:rPr>
        <w:t xml:space="preserve"> and arrive </w:t>
      </w:r>
      <w:r w:rsidR="00B669E4">
        <w:rPr>
          <w:sz w:val="28"/>
          <w:szCs w:val="28"/>
        </w:rPr>
        <w:t>20</w:t>
      </w:r>
      <w:r w:rsidR="00554B4F">
        <w:rPr>
          <w:sz w:val="28"/>
          <w:szCs w:val="28"/>
        </w:rPr>
        <w:t xml:space="preserve"> </w:t>
      </w:r>
      <w:r w:rsidR="00E26D1E">
        <w:rPr>
          <w:sz w:val="28"/>
          <w:szCs w:val="28"/>
        </w:rPr>
        <w:t xml:space="preserve">minutes </w:t>
      </w:r>
      <w:r w:rsidR="00554B4F">
        <w:rPr>
          <w:sz w:val="28"/>
          <w:szCs w:val="28"/>
        </w:rPr>
        <w:t>before tee time</w:t>
      </w:r>
      <w:r w:rsidR="00963EF4">
        <w:rPr>
          <w:sz w:val="28"/>
          <w:szCs w:val="28"/>
        </w:rPr>
        <w:t>.</w:t>
      </w:r>
      <w:r>
        <w:rPr>
          <w:sz w:val="28"/>
          <w:szCs w:val="28"/>
        </w:rPr>
        <w:t xml:space="preserve">  The weekly game is First Flight (handicap 29 and under) Low Gross and Low Net</w:t>
      </w:r>
      <w:r w:rsidR="00963EF4">
        <w:rPr>
          <w:sz w:val="28"/>
          <w:szCs w:val="28"/>
        </w:rPr>
        <w:t>,</w:t>
      </w:r>
      <w:r>
        <w:rPr>
          <w:sz w:val="28"/>
          <w:szCs w:val="28"/>
        </w:rPr>
        <w:t xml:space="preserve"> and Second Flight (handicap 30 and above) Low Gross and Low Net.</w:t>
      </w:r>
    </w:p>
    <w:p w14:paraId="5B12D416" w14:textId="77777777" w:rsidR="00307390" w:rsidRDefault="00AA01BE" w:rsidP="00307390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OIWGA Events and Tournaments include Sadie Hawkins, OIWGA Club Championship, Member/Guest, Member/Membe</w:t>
      </w:r>
      <w:r w:rsidR="000F779D">
        <w:rPr>
          <w:sz w:val="28"/>
          <w:szCs w:val="28"/>
        </w:rPr>
        <w:t>r</w:t>
      </w:r>
      <w:r>
        <w:rPr>
          <w:sz w:val="28"/>
          <w:szCs w:val="28"/>
        </w:rPr>
        <w:t>, Trophy Day, State Play Day</w:t>
      </w:r>
      <w:r w:rsidR="000F7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447C">
        <w:rPr>
          <w:sz w:val="28"/>
          <w:szCs w:val="28"/>
        </w:rPr>
        <w:t xml:space="preserve">and </w:t>
      </w:r>
      <w:r>
        <w:rPr>
          <w:sz w:val="28"/>
          <w:szCs w:val="28"/>
        </w:rPr>
        <w:t>The Lakes/OIWGA Challenge</w:t>
      </w:r>
      <w:r w:rsidR="0070447C">
        <w:rPr>
          <w:sz w:val="28"/>
          <w:szCs w:val="28"/>
        </w:rPr>
        <w:t>.</w:t>
      </w:r>
    </w:p>
    <w:p w14:paraId="7C5F38D0" w14:textId="77777777" w:rsidR="007D37BA" w:rsidRPr="001E3AB2" w:rsidRDefault="007D37BA" w:rsidP="00307390">
      <w:pPr>
        <w:pStyle w:val="Standard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1E3AB2">
        <w:rPr>
          <w:sz w:val="28"/>
          <w:szCs w:val="28"/>
        </w:rPr>
        <w:t xml:space="preserve">All new members will be encourage to get involved with the running of the WGA by joining a committee within two years of joining.  The WGA enjoys the diversity of our women to add their own </w:t>
      </w:r>
      <w:proofErr w:type="gramStart"/>
      <w:r w:rsidRPr="001E3AB2">
        <w:rPr>
          <w:sz w:val="28"/>
          <w:szCs w:val="28"/>
        </w:rPr>
        <w:t>incite</w:t>
      </w:r>
      <w:proofErr w:type="gramEnd"/>
      <w:r w:rsidRPr="001E3AB2">
        <w:rPr>
          <w:sz w:val="28"/>
          <w:szCs w:val="28"/>
        </w:rPr>
        <w:t xml:space="preserve"> and creativity to enhance our events. </w:t>
      </w:r>
    </w:p>
    <w:p w14:paraId="6C13882F" w14:textId="77777777" w:rsidR="00CA00F2" w:rsidRDefault="00CA00F2" w:rsidP="00CA00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IF INTERESTED, GO ONTO OUR WEBSITE, </w:t>
      </w:r>
      <w:r w:rsidRPr="00CA00F2">
        <w:rPr>
          <w:i/>
          <w:sz w:val="28"/>
          <w:szCs w:val="28"/>
          <w:u w:val="single"/>
        </w:rPr>
        <w:t>UNDER MORE, INFO FOR NEW MEMBERS TAB</w:t>
      </w:r>
      <w:r>
        <w:rPr>
          <w:sz w:val="28"/>
          <w:szCs w:val="28"/>
        </w:rPr>
        <w:t>, FILL OUT THE CONTACT INFORMATION AND SOMEONE WILL BE IN TOUCH.</w:t>
      </w:r>
    </w:p>
    <w:p w14:paraId="445C6065" w14:textId="77777777" w:rsidR="00F95B72" w:rsidRPr="004B159B" w:rsidRDefault="004B159B" w:rsidP="004B159B">
      <w:pPr>
        <w:pStyle w:val="Standard"/>
        <w:rPr>
          <w:i/>
          <w:sz w:val="28"/>
          <w:szCs w:val="28"/>
        </w:rPr>
      </w:pPr>
      <w:r w:rsidRPr="004B159B">
        <w:rPr>
          <w:i/>
          <w:sz w:val="28"/>
          <w:szCs w:val="28"/>
        </w:rPr>
        <w:t>Rev: July 2021</w:t>
      </w:r>
    </w:p>
    <w:sectPr w:rsidR="00F95B72" w:rsidRPr="004B159B" w:rsidSect="0088789C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CCAF" w14:textId="77777777" w:rsidR="008768B7" w:rsidRDefault="008768B7">
      <w:r>
        <w:separator/>
      </w:r>
    </w:p>
  </w:endnote>
  <w:endnote w:type="continuationSeparator" w:id="0">
    <w:p w14:paraId="173F12C4" w14:textId="77777777" w:rsidR="008768B7" w:rsidRDefault="0087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9ED2" w14:textId="77777777" w:rsidR="004C61AD" w:rsidRDefault="004C61A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ADD22" w14:textId="77777777" w:rsidR="008768B7" w:rsidRDefault="008768B7">
      <w:r>
        <w:separator/>
      </w:r>
    </w:p>
  </w:footnote>
  <w:footnote w:type="continuationSeparator" w:id="0">
    <w:p w14:paraId="6CB76AC7" w14:textId="77777777" w:rsidR="008768B7" w:rsidRDefault="00876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6456" w14:textId="77777777" w:rsidR="004C61AD" w:rsidRDefault="004C61A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1FD"/>
    <w:multiLevelType w:val="hybridMultilevel"/>
    <w:tmpl w:val="FFFFFFFF"/>
    <w:numStyleLink w:val="ImportedStyle1"/>
  </w:abstractNum>
  <w:abstractNum w:abstractNumId="1">
    <w:nsid w:val="565A00A0"/>
    <w:multiLevelType w:val="hybridMultilevel"/>
    <w:tmpl w:val="FFFFFFFF"/>
    <w:styleLink w:val="ImportedStyle1"/>
    <w:lvl w:ilvl="0" w:tplc="5DCE43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C859E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98E940">
      <w:start w:val="1"/>
      <w:numFmt w:val="lowerRoman"/>
      <w:lvlText w:val="%3."/>
      <w:lvlJc w:val="left"/>
      <w:pPr>
        <w:ind w:left="90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223C4">
      <w:start w:val="1"/>
      <w:numFmt w:val="decimal"/>
      <w:lvlText w:val="%4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06E70">
      <w:start w:val="1"/>
      <w:numFmt w:val="lowerLetter"/>
      <w:lvlText w:val="%5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05042">
      <w:start w:val="1"/>
      <w:numFmt w:val="lowerRoman"/>
      <w:lvlText w:val="%6."/>
      <w:lvlJc w:val="left"/>
      <w:pPr>
        <w:ind w:left="30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6C6C2">
      <w:start w:val="1"/>
      <w:numFmt w:val="decimal"/>
      <w:lvlText w:val="%7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4E8974">
      <w:start w:val="1"/>
      <w:numFmt w:val="lowerLetter"/>
      <w:lvlText w:val="%8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49D68">
      <w:start w:val="1"/>
      <w:numFmt w:val="lowerRoman"/>
      <w:lvlText w:val="%9."/>
      <w:lvlJc w:val="left"/>
      <w:pPr>
        <w:ind w:left="52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AD"/>
    <w:rsid w:val="000140B9"/>
    <w:rsid w:val="000554C5"/>
    <w:rsid w:val="00065BAF"/>
    <w:rsid w:val="00093666"/>
    <w:rsid w:val="000F779D"/>
    <w:rsid w:val="00177B83"/>
    <w:rsid w:val="001B30DA"/>
    <w:rsid w:val="001C02B9"/>
    <w:rsid w:val="001C76F5"/>
    <w:rsid w:val="001E3AB2"/>
    <w:rsid w:val="00210036"/>
    <w:rsid w:val="002A7619"/>
    <w:rsid w:val="002C3848"/>
    <w:rsid w:val="00307390"/>
    <w:rsid w:val="00394ADB"/>
    <w:rsid w:val="003A35B2"/>
    <w:rsid w:val="00484E68"/>
    <w:rsid w:val="004A2AA4"/>
    <w:rsid w:val="004B159B"/>
    <w:rsid w:val="004C61AD"/>
    <w:rsid w:val="004E34AD"/>
    <w:rsid w:val="00524972"/>
    <w:rsid w:val="00554B4F"/>
    <w:rsid w:val="0056545C"/>
    <w:rsid w:val="00576477"/>
    <w:rsid w:val="005844C3"/>
    <w:rsid w:val="00617BD4"/>
    <w:rsid w:val="00670C76"/>
    <w:rsid w:val="006E163A"/>
    <w:rsid w:val="0070447C"/>
    <w:rsid w:val="00734BDA"/>
    <w:rsid w:val="007D37BA"/>
    <w:rsid w:val="007F0D8E"/>
    <w:rsid w:val="007F7E34"/>
    <w:rsid w:val="00876885"/>
    <w:rsid w:val="008768B7"/>
    <w:rsid w:val="0088789C"/>
    <w:rsid w:val="008C4A6F"/>
    <w:rsid w:val="008E2334"/>
    <w:rsid w:val="00963EF4"/>
    <w:rsid w:val="009B6495"/>
    <w:rsid w:val="009F037E"/>
    <w:rsid w:val="00A2076D"/>
    <w:rsid w:val="00A37CD9"/>
    <w:rsid w:val="00A93190"/>
    <w:rsid w:val="00AA01BE"/>
    <w:rsid w:val="00B0050F"/>
    <w:rsid w:val="00B228F2"/>
    <w:rsid w:val="00B669E4"/>
    <w:rsid w:val="00B86947"/>
    <w:rsid w:val="00BD097F"/>
    <w:rsid w:val="00C103C4"/>
    <w:rsid w:val="00C6265F"/>
    <w:rsid w:val="00CA00F2"/>
    <w:rsid w:val="00CD4BA4"/>
    <w:rsid w:val="00CE1BE0"/>
    <w:rsid w:val="00D11D0E"/>
    <w:rsid w:val="00D22B79"/>
    <w:rsid w:val="00D45842"/>
    <w:rsid w:val="00D80693"/>
    <w:rsid w:val="00E26D1E"/>
    <w:rsid w:val="00E76417"/>
    <w:rsid w:val="00EC446F"/>
    <w:rsid w:val="00EE2ECA"/>
    <w:rsid w:val="00EE3397"/>
    <w:rsid w:val="00EE65F0"/>
    <w:rsid w:val="00F56816"/>
    <w:rsid w:val="00F723C3"/>
    <w:rsid w:val="00F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E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8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Murray</cp:lastModifiedBy>
  <cp:revision>4</cp:revision>
  <cp:lastPrinted>2020-01-25T15:22:00Z</cp:lastPrinted>
  <dcterms:created xsi:type="dcterms:W3CDTF">2021-07-10T19:27:00Z</dcterms:created>
  <dcterms:modified xsi:type="dcterms:W3CDTF">2021-07-11T23:49:00Z</dcterms:modified>
</cp:coreProperties>
</file>